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38DD9" w14:textId="77777777" w:rsidR="004142A2" w:rsidRDefault="004142A2"/>
    <w:p w14:paraId="45E57B93" w14:textId="77777777" w:rsidR="00CF4D7D" w:rsidRDefault="00CF4D7D"/>
    <w:p w14:paraId="0FC283A8" w14:textId="77777777" w:rsidR="00CF4D7D" w:rsidRDefault="003C5CF9">
      <w:r>
        <w:t>TLC Weekly (24 October 2016)</w:t>
      </w:r>
    </w:p>
    <w:p w14:paraId="344181EC" w14:textId="77777777" w:rsidR="003C5CF9" w:rsidRDefault="003C5CF9"/>
    <w:p w14:paraId="11BFB1B7" w14:textId="77777777" w:rsidR="00962906" w:rsidRDefault="003C5CF9" w:rsidP="00962906">
      <w:pPr>
        <w:spacing w:after="120"/>
      </w:pPr>
      <w:r>
        <w:t>Dear colleagues,</w:t>
      </w:r>
    </w:p>
    <w:p w14:paraId="5C6A15BB" w14:textId="5520217F" w:rsidR="00303FEB" w:rsidRDefault="00962906" w:rsidP="00962906">
      <w:pPr>
        <w:spacing w:after="120"/>
      </w:pPr>
      <w:r>
        <w:t xml:space="preserve">Did anyone else just hit the wall? </w:t>
      </w:r>
      <w:proofErr w:type="gramStart"/>
      <w:r w:rsidR="00303FEB">
        <w:t>“How to survive midterms”.</w:t>
      </w:r>
      <w:proofErr w:type="gramEnd"/>
      <w:r w:rsidR="00303FEB">
        <w:t xml:space="preserve"> </w:t>
      </w:r>
      <w:proofErr w:type="gramStart"/>
      <w:r w:rsidR="00303FEB">
        <w:t xml:space="preserve">If you </w:t>
      </w:r>
      <w:proofErr w:type="spellStart"/>
      <w:r w:rsidR="00303FEB">
        <w:t>google</w:t>
      </w:r>
      <w:proofErr w:type="spellEnd"/>
      <w:r w:rsidR="00303FEB">
        <w:t xml:space="preserve"> that, you’ll find pages of tips for students.</w:t>
      </w:r>
      <w:proofErr w:type="gramEnd"/>
      <w:r w:rsidR="00303FEB">
        <w:t xml:space="preserve"> </w:t>
      </w:r>
      <w:proofErr w:type="gramStart"/>
      <w:r w:rsidR="00303FEB">
        <w:t>But what about us?</w:t>
      </w:r>
      <w:proofErr w:type="gramEnd"/>
    </w:p>
    <w:p w14:paraId="1B711E20" w14:textId="40708C99" w:rsidR="003C5CF9" w:rsidRDefault="00303FEB" w:rsidP="00962906">
      <w:pPr>
        <w:spacing w:after="120"/>
      </w:pPr>
      <w:r>
        <w:t>At this point in the semester, while we know the importance of use</w:t>
      </w:r>
      <w:r w:rsidR="00AA16A2">
        <w:t>ful feedback</w:t>
      </w:r>
      <w:r>
        <w:t xml:space="preserve">, we’re often tired and become bogged down in the grading. If </w:t>
      </w:r>
      <w:r w:rsidR="00962906">
        <w:t>you’</w:t>
      </w:r>
      <w:r w:rsidR="00DF4E11">
        <w:t>d like some reminders of what can help (for now or for next time)</w:t>
      </w:r>
      <w:r w:rsidR="00962906">
        <w:t xml:space="preserve">, take a quick look at the </w:t>
      </w:r>
      <w:r>
        <w:t>link below developed</w:t>
      </w:r>
      <w:r w:rsidR="00962906">
        <w:t xml:space="preserve"> by </w:t>
      </w:r>
      <w:r w:rsidR="00DF4E11">
        <w:t>graduate students at Berkeley. For thoughts on</w:t>
      </w:r>
      <w:r w:rsidR="00DF4E11" w:rsidRPr="005B2280">
        <w:rPr>
          <w:b/>
        </w:rPr>
        <w:t xml:space="preserve"> efficiency</w:t>
      </w:r>
      <w:r w:rsidR="00DF4E11">
        <w:t>, c</w:t>
      </w:r>
      <w:r w:rsidR="00962906">
        <w:t xml:space="preserve">lick and scroll down to “While you are grading”. </w:t>
      </w:r>
    </w:p>
    <w:p w14:paraId="6B58E80E" w14:textId="343D97A4" w:rsidR="00DF4E11" w:rsidRDefault="00DF4E11" w:rsidP="00962906">
      <w:pPr>
        <w:spacing w:after="120"/>
      </w:pPr>
      <w:hyperlink r:id="rId6" w:history="1">
        <w:r w:rsidRPr="00CA315A">
          <w:rPr>
            <w:rStyle w:val="Hyperlink"/>
          </w:rPr>
          <w:t>http://gsi.berkeley.edu/gsi-guide-contents/grading-intro/grading-efficiently/</w:t>
        </w:r>
      </w:hyperlink>
    </w:p>
    <w:p w14:paraId="5A3B5107" w14:textId="77777777" w:rsidR="00DF4E11" w:rsidRDefault="00DF4E11" w:rsidP="00DF4E11">
      <w:pPr>
        <w:spacing w:after="120"/>
      </w:pPr>
      <w:r>
        <w:t>A few reminders:</w:t>
      </w:r>
    </w:p>
    <w:p w14:paraId="0CAF6329" w14:textId="1DCC1C33" w:rsidR="003C5CF9" w:rsidRDefault="00950787" w:rsidP="00E958D2">
      <w:pPr>
        <w:spacing w:after="120"/>
      </w:pPr>
      <w:r>
        <w:t xml:space="preserve">- </w:t>
      </w:r>
      <w:r w:rsidRPr="0046149D">
        <w:rPr>
          <w:b/>
        </w:rPr>
        <w:t>TLC lunch to</w:t>
      </w:r>
      <w:r w:rsidR="00E958D2" w:rsidRPr="0046149D">
        <w:rPr>
          <w:b/>
        </w:rPr>
        <w:t>morrow (Oct. 25) at 12:00 in G-10</w:t>
      </w:r>
      <w:r w:rsidR="00E35B82">
        <w:rPr>
          <w:b/>
        </w:rPr>
        <w:t>2</w:t>
      </w:r>
      <w:r w:rsidR="00E958D2">
        <w:t>. At the end of</w:t>
      </w:r>
      <w:r w:rsidR="005B2280">
        <w:t xml:space="preserve"> our last conversation</w:t>
      </w:r>
      <w:r>
        <w:t xml:space="preserve">, </w:t>
      </w:r>
      <w:r w:rsidR="00E958D2">
        <w:t>we raised the issue of incoming freshmen</w:t>
      </w:r>
      <w:r>
        <w:t xml:space="preserve"> and the fact that most arrive with some form of advanced placement</w:t>
      </w:r>
      <w:r w:rsidR="00E958D2">
        <w:t xml:space="preserve"> (i.e. not the traditional freshman with 4 years to graduation)</w:t>
      </w:r>
      <w:r>
        <w:t xml:space="preserve">. We thought we would continue this discussion and </w:t>
      </w:r>
      <w:r w:rsidR="00E958D2">
        <w:t>reflect on</w:t>
      </w:r>
      <w:r>
        <w:t xml:space="preserve"> how we</w:t>
      </w:r>
      <w:r w:rsidR="00E958D2">
        <w:t xml:space="preserve"> place and</w:t>
      </w:r>
      <w:r>
        <w:t xml:space="preserve"> teach </w:t>
      </w:r>
      <w:r w:rsidR="00E958D2">
        <w:t>students within these multi-level groups and how we talk about this reality with our students.</w:t>
      </w:r>
    </w:p>
    <w:p w14:paraId="71CE635C" w14:textId="01996FAF" w:rsidR="0046149D" w:rsidRDefault="00E958D2" w:rsidP="0046149D">
      <w:pPr>
        <w:spacing w:after="120"/>
      </w:pPr>
      <w:r>
        <w:t xml:space="preserve">- </w:t>
      </w:r>
      <w:r w:rsidRPr="0046149D">
        <w:rPr>
          <w:b/>
        </w:rPr>
        <w:t>The following TL</w:t>
      </w:r>
      <w:r w:rsidR="0046149D" w:rsidRPr="0046149D">
        <w:rPr>
          <w:b/>
        </w:rPr>
        <w:t>C lunch will be Tues. Nov. 8.</w:t>
      </w:r>
      <w:r w:rsidR="0046149D">
        <w:t xml:space="preserve"> Several colleagues have asked to talk about how we</w:t>
      </w:r>
      <w:r>
        <w:t xml:space="preserve"> give feedback to students in class and h</w:t>
      </w:r>
      <w:r w:rsidR="0046149D">
        <w:t xml:space="preserve">ow we get students to give </w:t>
      </w:r>
      <w:r>
        <w:t>feedback</w:t>
      </w:r>
      <w:r w:rsidR="0046149D">
        <w:t xml:space="preserve"> to each other. We’ll keep you posted.</w:t>
      </w:r>
    </w:p>
    <w:p w14:paraId="17679115" w14:textId="791D26F6" w:rsidR="0031612F" w:rsidRDefault="0046149D" w:rsidP="0046149D">
      <w:pPr>
        <w:spacing w:after="120"/>
      </w:pPr>
      <w:r>
        <w:t xml:space="preserve">- </w:t>
      </w:r>
      <w:r w:rsidR="003C5CF9" w:rsidRPr="0046149D">
        <w:rPr>
          <w:b/>
        </w:rPr>
        <w:t>Smartphones, Laptops and the Classroom, Part II</w:t>
      </w:r>
      <w:r w:rsidRPr="0046149D">
        <w:rPr>
          <w:b/>
        </w:rPr>
        <w:t>, Mellon pedagogical seminar, Wed. Nov. 9 at 5pm in C-102</w:t>
      </w:r>
      <w:r w:rsidR="003C5CF9" w:rsidRPr="0046149D">
        <w:rPr>
          <w:b/>
        </w:rPr>
        <w:t>.</w:t>
      </w:r>
      <w:r w:rsidR="003C5CF9">
        <w:t xml:space="preserve"> </w:t>
      </w:r>
      <w:r w:rsidR="005B2280">
        <w:t xml:space="preserve">Please join us even if you missed Part I. </w:t>
      </w:r>
      <w:r w:rsidR="003C5CF9">
        <w:t>Those of us who have</w:t>
      </w:r>
      <w:r>
        <w:t xml:space="preserve"> tried something new</w:t>
      </w:r>
      <w:r w:rsidR="005B2280">
        <w:t xml:space="preserve"> in the classroom</w:t>
      </w:r>
      <w:r w:rsidR="003C5CF9">
        <w:t xml:space="preserve"> will</w:t>
      </w:r>
      <w:r>
        <w:t>, without a doubt,</w:t>
      </w:r>
      <w:r w:rsidR="003C5CF9">
        <w:t xml:space="preserve"> </w:t>
      </w:r>
      <w:r>
        <w:t>provide some good entertainment.</w:t>
      </w:r>
    </w:p>
    <w:p w14:paraId="7F7E3BF2" w14:textId="6A03E82A" w:rsidR="0046149D" w:rsidRDefault="005B2280" w:rsidP="0046149D">
      <w:pPr>
        <w:spacing w:after="120"/>
      </w:pPr>
      <w:r>
        <w:t>There are no classes</w:t>
      </w:r>
      <w:r w:rsidR="001C1F0E">
        <w:t xml:space="preserve"> next Monday, so </w:t>
      </w:r>
      <w:r>
        <w:t>you’ll hear from the Weekly again</w:t>
      </w:r>
      <w:r w:rsidR="00F62D67">
        <w:t xml:space="preserve"> in two weeks</w:t>
      </w:r>
      <w:r w:rsidR="001C1F0E">
        <w:t xml:space="preserve">. </w:t>
      </w:r>
    </w:p>
    <w:p w14:paraId="77C09D65" w14:textId="2E3671F4" w:rsidR="005B2280" w:rsidRDefault="005B2280" w:rsidP="0046149D">
      <w:pPr>
        <w:spacing w:after="120"/>
      </w:pPr>
      <w:r>
        <w:t>Enjoy the mini-break!</w:t>
      </w:r>
      <w:bookmarkStart w:id="0" w:name="_GoBack"/>
      <w:bookmarkEnd w:id="0"/>
    </w:p>
    <w:p w14:paraId="79BE7A19" w14:textId="722EDBDB" w:rsidR="005B2280" w:rsidRDefault="005B2280" w:rsidP="0046149D">
      <w:pPr>
        <w:spacing w:after="120"/>
      </w:pPr>
      <w:r>
        <w:t>Rebekah</w:t>
      </w:r>
    </w:p>
    <w:p w14:paraId="0A4572E8" w14:textId="77777777" w:rsidR="003C5CF9" w:rsidRDefault="003C5CF9"/>
    <w:p w14:paraId="2555D672" w14:textId="77777777" w:rsidR="003C5CF9" w:rsidRDefault="003C5CF9"/>
    <w:sectPr w:rsidR="003C5CF9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263"/>
    <w:multiLevelType w:val="hybridMultilevel"/>
    <w:tmpl w:val="22CE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7D"/>
    <w:rsid w:val="00081206"/>
    <w:rsid w:val="001C1F0E"/>
    <w:rsid w:val="00303FEB"/>
    <w:rsid w:val="0031612F"/>
    <w:rsid w:val="003C5CF9"/>
    <w:rsid w:val="004142A2"/>
    <w:rsid w:val="0043023F"/>
    <w:rsid w:val="004504DC"/>
    <w:rsid w:val="0046149D"/>
    <w:rsid w:val="005B2280"/>
    <w:rsid w:val="006A406C"/>
    <w:rsid w:val="00950787"/>
    <w:rsid w:val="00962906"/>
    <w:rsid w:val="00AA16A2"/>
    <w:rsid w:val="00C92DBA"/>
    <w:rsid w:val="00CF4D7D"/>
    <w:rsid w:val="00DF4E11"/>
    <w:rsid w:val="00E35B82"/>
    <w:rsid w:val="00E958D2"/>
    <w:rsid w:val="00E960EB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49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E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E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si.berkeley.edu/gsi-guide-contents/grading-intro/grading-efficientl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265</Words>
  <Characters>1516</Characters>
  <Application>Microsoft Macintosh Word</Application>
  <DocSecurity>0</DocSecurity>
  <Lines>12</Lines>
  <Paragraphs>3</Paragraphs>
  <ScaleCrop>false</ScaleCrop>
  <Company>AUP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12</cp:revision>
  <dcterms:created xsi:type="dcterms:W3CDTF">2016-10-21T10:32:00Z</dcterms:created>
  <dcterms:modified xsi:type="dcterms:W3CDTF">2016-10-24T05:54:00Z</dcterms:modified>
</cp:coreProperties>
</file>